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B8" w:rsidRPr="00F50D35" w:rsidRDefault="001859FA" w:rsidP="00267EB8">
      <w:pPr>
        <w:jc w:val="center"/>
        <w:rPr>
          <w:rFonts w:eastAsia="Times New Roman"/>
          <w:b/>
          <w:color w:val="000000"/>
          <w:sz w:val="44"/>
          <w:szCs w:val="44"/>
        </w:rPr>
      </w:pPr>
      <w:r>
        <w:rPr>
          <w:rFonts w:eastAsia="Times New Roman"/>
          <w:b/>
          <w:color w:val="000000"/>
          <w:sz w:val="44"/>
          <w:szCs w:val="44"/>
        </w:rPr>
        <w:t>Ch.</w:t>
      </w:r>
      <w:bookmarkStart w:id="0" w:name="_GoBack"/>
      <w:bookmarkEnd w:id="0"/>
      <w:r w:rsidR="00267EB8" w:rsidRPr="00F50D35">
        <w:rPr>
          <w:rFonts w:eastAsia="Times New Roman"/>
          <w:b/>
          <w:color w:val="000000"/>
          <w:sz w:val="44"/>
          <w:szCs w:val="44"/>
        </w:rPr>
        <w:t xml:space="preserve"> </w:t>
      </w:r>
      <w:r>
        <w:rPr>
          <w:rFonts w:eastAsia="Times New Roman"/>
          <w:b/>
          <w:color w:val="000000"/>
          <w:sz w:val="44"/>
          <w:szCs w:val="44"/>
        </w:rPr>
        <w:t>27/</w:t>
      </w:r>
      <w:r w:rsidR="007E6D88">
        <w:rPr>
          <w:rFonts w:eastAsia="Times New Roman"/>
          <w:b/>
          <w:color w:val="000000"/>
          <w:sz w:val="44"/>
          <w:szCs w:val="44"/>
        </w:rPr>
        <w:t>2</w:t>
      </w:r>
      <w:r w:rsidR="00DC0529">
        <w:rPr>
          <w:rFonts w:eastAsia="Times New Roman"/>
          <w:b/>
          <w:color w:val="000000"/>
          <w:sz w:val="44"/>
          <w:szCs w:val="44"/>
        </w:rPr>
        <w:t>8</w:t>
      </w:r>
      <w:r w:rsidR="00F50D35" w:rsidRPr="00F50D35">
        <w:rPr>
          <w:rFonts w:eastAsia="Times New Roman"/>
          <w:b/>
          <w:color w:val="000000"/>
          <w:sz w:val="44"/>
          <w:szCs w:val="44"/>
        </w:rPr>
        <w:t xml:space="preserve"> </w:t>
      </w:r>
      <w:r>
        <w:rPr>
          <w:rFonts w:eastAsia="Times New Roman"/>
          <w:b/>
          <w:color w:val="000000"/>
          <w:sz w:val="44"/>
          <w:szCs w:val="44"/>
        </w:rPr>
        <w:t>Vocab Significance</w:t>
      </w:r>
    </w:p>
    <w:p w:rsidR="00D578BB" w:rsidRDefault="00F93642" w:rsidP="00F50D35">
      <w:pPr>
        <w:rPr>
          <w:rFonts w:eastAsia="Times New Roman"/>
          <w:color w:val="000000"/>
        </w:rPr>
      </w:pPr>
    </w:p>
    <w:p w:rsidR="00FE2ADE" w:rsidRDefault="00FE2ADE" w:rsidP="00F50D35">
      <w:pPr>
        <w:rPr>
          <w:rFonts w:eastAsia="Times New Roman"/>
          <w:color w:val="000000"/>
        </w:rPr>
      </w:pPr>
    </w:p>
    <w:p w:rsidR="00FE2ADE" w:rsidRDefault="003B31A0" w:rsidP="003B31A0">
      <w:pPr>
        <w:ind w:left="360"/>
        <w:rPr>
          <w:rFonts w:eastAsia="Times New Roman"/>
          <w:color w:val="000000"/>
        </w:rPr>
      </w:pPr>
      <w:r>
        <w:rPr>
          <w:rFonts w:eastAsia="Times New Roman"/>
          <w:color w:val="000000"/>
        </w:rPr>
        <w:t xml:space="preserve">Kellogg-Briand Pact: Although ultimately a failure, demonstrated a sense of internationalism among world powers, as well as a certain level of </w:t>
      </w:r>
      <w:proofErr w:type="spellStart"/>
      <w:r>
        <w:rPr>
          <w:rFonts w:eastAsia="Times New Roman"/>
          <w:color w:val="000000"/>
        </w:rPr>
        <w:t>naivete</w:t>
      </w:r>
      <w:proofErr w:type="spellEnd"/>
      <w:r>
        <w:rPr>
          <w:rFonts w:eastAsia="Times New Roman"/>
          <w:color w:val="000000"/>
        </w:rPr>
        <w:t>.</w:t>
      </w:r>
    </w:p>
    <w:p w:rsidR="003B31A0" w:rsidRDefault="003B31A0" w:rsidP="003B31A0">
      <w:pPr>
        <w:ind w:left="360"/>
        <w:rPr>
          <w:rFonts w:eastAsia="Times New Roman"/>
          <w:color w:val="000000"/>
        </w:rPr>
      </w:pPr>
    </w:p>
    <w:p w:rsidR="00FE2ADE" w:rsidRDefault="003B31A0" w:rsidP="003B31A0">
      <w:pPr>
        <w:ind w:left="360"/>
        <w:rPr>
          <w:rFonts w:eastAsia="Times New Roman"/>
          <w:color w:val="000000"/>
        </w:rPr>
      </w:pPr>
      <w:r>
        <w:rPr>
          <w:rFonts w:eastAsia="Times New Roman"/>
          <w:color w:val="000000"/>
        </w:rPr>
        <w:t>Appeasement: Allowed Hitler to expand without punishment by GB and France, making him believe he could continue and ultimately led to WW2.</w:t>
      </w:r>
    </w:p>
    <w:p w:rsidR="003B31A0" w:rsidRPr="00F8726B" w:rsidRDefault="003B31A0" w:rsidP="003B31A0">
      <w:pPr>
        <w:ind w:left="360"/>
        <w:rPr>
          <w:rFonts w:eastAsia="Times New Roman"/>
          <w:color w:val="000000"/>
        </w:rPr>
      </w:pPr>
    </w:p>
    <w:p w:rsidR="00FE2ADE" w:rsidRDefault="003B31A0" w:rsidP="003B31A0">
      <w:pPr>
        <w:ind w:left="360"/>
        <w:rPr>
          <w:rFonts w:eastAsia="Times New Roman"/>
          <w:color w:val="000000"/>
        </w:rPr>
      </w:pPr>
      <w:r>
        <w:rPr>
          <w:rFonts w:eastAsia="Times New Roman"/>
          <w:color w:val="000000"/>
        </w:rPr>
        <w:t>America First Committee: Demonstrated a belief by large segment of society that we should stay out of European affairs. Delayed FDR being able to enter US into WW2.</w:t>
      </w:r>
    </w:p>
    <w:p w:rsidR="00FE2ADE" w:rsidRDefault="003B31A0" w:rsidP="003B31A0">
      <w:pPr>
        <w:spacing w:before="100" w:beforeAutospacing="1" w:afterAutospacing="1"/>
        <w:ind w:left="360"/>
        <w:rPr>
          <w:rFonts w:eastAsia="Times New Roman"/>
          <w:color w:val="000000"/>
        </w:rPr>
      </w:pPr>
      <w:r>
        <w:rPr>
          <w:rFonts w:eastAsia="Times New Roman"/>
          <w:color w:val="000000"/>
        </w:rPr>
        <w:t>Atlantic Charter: First clear indication that US would play a significant role in WW2 and the shape of the post-war world.</w:t>
      </w:r>
    </w:p>
    <w:p w:rsidR="00FE2ADE" w:rsidRDefault="00E76EB6" w:rsidP="003B31A0">
      <w:pPr>
        <w:spacing w:before="100" w:beforeAutospacing="1" w:afterAutospacing="1"/>
        <w:ind w:left="360"/>
        <w:rPr>
          <w:rFonts w:eastAsia="Times New Roman"/>
          <w:color w:val="000000"/>
        </w:rPr>
      </w:pPr>
      <w:r>
        <w:rPr>
          <w:rFonts w:eastAsia="Times New Roman"/>
          <w:color w:val="000000"/>
        </w:rPr>
        <w:t>Henry Cabot Lodge: Was the leader in rejecting the League of Nations and thereby establishing a stance of isolationism in foreign policy as far as not agreeing to any international treaties that would require the US to act on behalf of another nation.</w:t>
      </w:r>
    </w:p>
    <w:p w:rsidR="00FE2ADE" w:rsidRDefault="00FE2ADE" w:rsidP="003B31A0">
      <w:pPr>
        <w:spacing w:before="100" w:beforeAutospacing="1" w:afterAutospacing="1"/>
        <w:ind w:left="360"/>
        <w:rPr>
          <w:rFonts w:eastAsia="Times New Roman"/>
          <w:color w:val="000000"/>
        </w:rPr>
      </w:pPr>
      <w:r>
        <w:rPr>
          <w:rFonts w:eastAsia="Times New Roman"/>
          <w:color w:val="000000"/>
        </w:rPr>
        <w:t>Wendell Willkie</w:t>
      </w:r>
      <w:r w:rsidR="00E76EB6">
        <w:rPr>
          <w:rFonts w:eastAsia="Times New Roman"/>
          <w:color w:val="000000"/>
        </w:rPr>
        <w:t>: his candidacy showed that despite being from the other party, Republicans actually largely agreed with FDR’s handling of foreign policy.</w:t>
      </w:r>
    </w:p>
    <w:p w:rsidR="00FE2ADE" w:rsidRDefault="00E76EB6" w:rsidP="003B31A0">
      <w:pPr>
        <w:spacing w:before="100" w:beforeAutospacing="1" w:after="100" w:afterAutospacing="1"/>
        <w:ind w:left="360"/>
        <w:rPr>
          <w:rFonts w:eastAsia="Times New Roman"/>
          <w:color w:val="000000"/>
        </w:rPr>
      </w:pPr>
      <w:r>
        <w:rPr>
          <w:rFonts w:eastAsia="Times New Roman"/>
          <w:color w:val="000000"/>
        </w:rPr>
        <w:t xml:space="preserve">Hideki </w:t>
      </w:r>
      <w:proofErr w:type="spellStart"/>
      <w:r>
        <w:rPr>
          <w:rFonts w:eastAsia="Times New Roman"/>
          <w:color w:val="000000"/>
        </w:rPr>
        <w:t>Tojo</w:t>
      </w:r>
      <w:proofErr w:type="spellEnd"/>
      <w:r>
        <w:rPr>
          <w:rFonts w:eastAsia="Times New Roman"/>
          <w:color w:val="000000"/>
        </w:rPr>
        <w:t>: he was the head of the Japanese government that launched the attack on Pearl Harbor, bringing the United States into WW2.</w:t>
      </w:r>
    </w:p>
    <w:p w:rsidR="00FE2ADE" w:rsidRDefault="00E76EB6" w:rsidP="003B31A0">
      <w:pPr>
        <w:spacing w:before="100" w:beforeAutospacing="1" w:afterAutospacing="1"/>
        <w:ind w:left="360"/>
        <w:rPr>
          <w:rFonts w:eastAsia="Times New Roman"/>
          <w:color w:val="000000"/>
        </w:rPr>
      </w:pPr>
      <w:r>
        <w:rPr>
          <w:rFonts w:eastAsia="Times New Roman"/>
          <w:color w:val="000000"/>
        </w:rPr>
        <w:t xml:space="preserve">Francisco Franco: </w:t>
      </w:r>
      <w:r w:rsidR="00555FD0">
        <w:rPr>
          <w:rFonts w:eastAsia="Times New Roman"/>
          <w:color w:val="000000"/>
        </w:rPr>
        <w:t>led a fascist revolt that led to the Spanish Civil War in 1936.</w:t>
      </w:r>
    </w:p>
    <w:p w:rsidR="00FE2ADE" w:rsidRDefault="003B31A0" w:rsidP="003B31A0">
      <w:pPr>
        <w:spacing w:before="100" w:beforeAutospacing="1" w:afterAutospacing="1"/>
        <w:ind w:left="360"/>
        <w:rPr>
          <w:rFonts w:eastAsia="Times New Roman"/>
          <w:color w:val="000000"/>
        </w:rPr>
      </w:pPr>
      <w:r>
        <w:rPr>
          <w:rFonts w:eastAsia="Times New Roman"/>
          <w:color w:val="000000"/>
        </w:rPr>
        <w:t>Vichy regime:</w:t>
      </w:r>
      <w:r w:rsidR="00555FD0">
        <w:rPr>
          <w:rFonts w:eastAsia="Times New Roman"/>
          <w:color w:val="000000"/>
        </w:rPr>
        <w:t xml:space="preserve"> the “French” government under Nazi control, it served as the “official” government of France under German occupation.</w:t>
      </w:r>
    </w:p>
    <w:p w:rsidR="00FE2ADE" w:rsidRDefault="00FE2ADE" w:rsidP="003B31A0">
      <w:pPr>
        <w:spacing w:before="100" w:beforeAutospacing="1" w:afterAutospacing="1"/>
        <w:ind w:left="360"/>
        <w:rPr>
          <w:rFonts w:eastAsia="Times New Roman"/>
          <w:color w:val="000000"/>
        </w:rPr>
      </w:pPr>
      <w:r w:rsidRPr="00FE2ADE">
        <w:rPr>
          <w:rFonts w:eastAsia="Times New Roman"/>
          <w:color w:val="000000"/>
        </w:rPr>
        <w:t>Panay Incident</w:t>
      </w:r>
      <w:r w:rsidR="00555FD0">
        <w:rPr>
          <w:rFonts w:eastAsia="Times New Roman"/>
          <w:color w:val="000000"/>
        </w:rPr>
        <w:t>: it’s bombing nearly pushed the US into war vs Japan in 1937, but the ultimate resistance to a response demonstrates US desire to stay isolationist.</w:t>
      </w:r>
    </w:p>
    <w:p w:rsidR="00DC0529" w:rsidRDefault="00DC0529" w:rsidP="003B31A0">
      <w:pPr>
        <w:spacing w:before="100" w:beforeAutospacing="1" w:afterAutospacing="1"/>
        <w:ind w:left="360"/>
        <w:rPr>
          <w:rFonts w:eastAsia="Times New Roman"/>
          <w:color w:val="000000"/>
        </w:rPr>
      </w:pPr>
      <w:proofErr w:type="spellStart"/>
      <w:r>
        <w:rPr>
          <w:rFonts w:eastAsia="Times New Roman"/>
          <w:color w:val="000000"/>
        </w:rPr>
        <w:t>Issei</w:t>
      </w:r>
      <w:proofErr w:type="spellEnd"/>
      <w:r>
        <w:rPr>
          <w:rFonts w:eastAsia="Times New Roman"/>
          <w:color w:val="000000"/>
        </w:rPr>
        <w:t>/</w:t>
      </w:r>
      <w:proofErr w:type="spellStart"/>
      <w:r>
        <w:rPr>
          <w:rFonts w:eastAsia="Times New Roman"/>
          <w:color w:val="000000"/>
        </w:rPr>
        <w:t>Nissei</w:t>
      </w:r>
      <w:proofErr w:type="spellEnd"/>
      <w:r w:rsidR="003B31A0">
        <w:rPr>
          <w:rFonts w:eastAsia="Times New Roman"/>
          <w:color w:val="000000"/>
        </w:rPr>
        <w:t>: Despite being American citizens (some by birth) their treatment showed the level of discrimination against anyone of Japanese heritage in the US during WW2.</w:t>
      </w:r>
    </w:p>
    <w:p w:rsidR="00DC0529" w:rsidRDefault="00DC0529" w:rsidP="003B31A0">
      <w:pPr>
        <w:spacing w:before="100" w:beforeAutospacing="1" w:afterAutospacing="1"/>
        <w:ind w:left="360"/>
        <w:rPr>
          <w:rFonts w:eastAsia="Times New Roman"/>
          <w:color w:val="000000"/>
        </w:rPr>
      </w:pPr>
      <w:r>
        <w:rPr>
          <w:rFonts w:eastAsia="Times New Roman"/>
          <w:color w:val="000000"/>
        </w:rPr>
        <w:t>Zoot Suit Riots</w:t>
      </w:r>
      <w:r w:rsidR="002E5488">
        <w:rPr>
          <w:rFonts w:eastAsia="Times New Roman"/>
          <w:color w:val="000000"/>
        </w:rPr>
        <w:t>: Showed the level of white animosity toward Mexican Americans during the war, largely born out of gains in economics and employment in war industries for that segment of society.</w:t>
      </w:r>
    </w:p>
    <w:p w:rsidR="00DC0529" w:rsidRDefault="00DC0529" w:rsidP="003B31A0">
      <w:pPr>
        <w:spacing w:before="100" w:beforeAutospacing="1" w:afterAutospacing="1"/>
        <w:ind w:left="360"/>
        <w:rPr>
          <w:rFonts w:eastAsia="Times New Roman"/>
          <w:color w:val="000000"/>
        </w:rPr>
      </w:pPr>
      <w:r>
        <w:rPr>
          <w:rFonts w:eastAsia="Times New Roman"/>
          <w:color w:val="000000"/>
        </w:rPr>
        <w:t>WAAC</w:t>
      </w:r>
      <w:r w:rsidR="003B31A0">
        <w:rPr>
          <w:rFonts w:eastAsia="Times New Roman"/>
          <w:color w:val="000000"/>
        </w:rPr>
        <w:t>:</w:t>
      </w:r>
      <w:r w:rsidR="00C94C74">
        <w:rPr>
          <w:rFonts w:eastAsia="Times New Roman"/>
          <w:color w:val="000000"/>
        </w:rPr>
        <w:t xml:space="preserve"> allowed women to enlist in the military officially, even though most work done was secretarial in nature.</w:t>
      </w:r>
    </w:p>
    <w:p w:rsidR="00DC0529" w:rsidRDefault="00DC0529" w:rsidP="003B31A0">
      <w:pPr>
        <w:spacing w:before="100" w:beforeAutospacing="1" w:afterAutospacing="1"/>
        <w:ind w:left="360"/>
        <w:rPr>
          <w:rFonts w:eastAsia="Times New Roman"/>
          <w:color w:val="000000"/>
        </w:rPr>
      </w:pPr>
      <w:r>
        <w:rPr>
          <w:rFonts w:eastAsia="Times New Roman"/>
          <w:color w:val="000000"/>
        </w:rPr>
        <w:t>Manhattan Project</w:t>
      </w:r>
      <w:r w:rsidR="003B31A0">
        <w:rPr>
          <w:rFonts w:eastAsia="Times New Roman"/>
          <w:color w:val="000000"/>
        </w:rPr>
        <w:t>: The success of the project would go on to make the US the dominant world power following WW2.</w:t>
      </w:r>
    </w:p>
    <w:p w:rsidR="00DC0529" w:rsidRPr="00FE2ADE" w:rsidRDefault="00DC0529" w:rsidP="003B31A0">
      <w:pPr>
        <w:spacing w:before="100" w:beforeAutospacing="1" w:afterAutospacing="1"/>
        <w:ind w:left="360"/>
        <w:rPr>
          <w:rFonts w:eastAsia="Times New Roman"/>
          <w:color w:val="000000"/>
        </w:rPr>
      </w:pPr>
      <w:r>
        <w:rPr>
          <w:rFonts w:eastAsia="Times New Roman"/>
          <w:color w:val="000000"/>
        </w:rPr>
        <w:lastRenderedPageBreak/>
        <w:t>Hiroshima/Nagasaki</w:t>
      </w:r>
      <w:r w:rsidR="003B31A0">
        <w:rPr>
          <w:rFonts w:eastAsia="Times New Roman"/>
          <w:color w:val="000000"/>
        </w:rPr>
        <w:t>: The bombing of these two cities ended WW2 by forcing the Japanese surrender, and sent a message to the USSR that we had the power in the postwar world and not to attempt to take advantage of the chaotic situation to spread communist ideals to the world.</w:t>
      </w:r>
    </w:p>
    <w:p w:rsidR="000925DC" w:rsidRPr="00267EB8" w:rsidRDefault="000925DC" w:rsidP="00F50D35">
      <w:pPr>
        <w:rPr>
          <w:rFonts w:eastAsia="Times New Roman"/>
          <w:color w:val="000000"/>
        </w:rPr>
      </w:pPr>
    </w:p>
    <w:sectPr w:rsidR="000925DC" w:rsidRPr="00267EB8" w:rsidSect="00CA03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42" w:rsidRDefault="00F93642" w:rsidP="00716599">
      <w:r>
        <w:separator/>
      </w:r>
    </w:p>
  </w:endnote>
  <w:endnote w:type="continuationSeparator" w:id="0">
    <w:p w:rsidR="00F93642" w:rsidRDefault="00F93642" w:rsidP="007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373"/>
      <w:gridCol w:w="2614"/>
      <w:gridCol w:w="3373"/>
    </w:tblGrid>
    <w:tr w:rsidR="00716599">
      <w:trPr>
        <w:trHeight w:val="151"/>
      </w:trPr>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val="restart"/>
          <w:noWrap/>
          <w:vAlign w:val="center"/>
        </w:tcPr>
        <w:p w:rsidR="00716599" w:rsidRDefault="00716599">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716599" w:rsidRDefault="00716599">
          <w:pPr>
            <w:pStyle w:val="Header"/>
            <w:rPr>
              <w:rFonts w:asciiTheme="majorHAnsi" w:eastAsiaTheme="majorEastAsia" w:hAnsiTheme="majorHAnsi" w:cstheme="majorBidi"/>
              <w:b/>
              <w:bCs/>
            </w:rPr>
          </w:pPr>
        </w:p>
      </w:tc>
    </w:tr>
    <w:tr w:rsidR="00716599">
      <w:trPr>
        <w:trHeight w:val="150"/>
      </w:trPr>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c>
        <w:tcPr>
          <w:tcW w:w="500" w:type="pct"/>
          <w:vMerge/>
        </w:tcPr>
        <w:p w:rsidR="00716599" w:rsidRDefault="0071659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16599" w:rsidRDefault="00716599">
          <w:pPr>
            <w:pStyle w:val="Header"/>
            <w:rPr>
              <w:rFonts w:asciiTheme="majorHAnsi" w:eastAsiaTheme="majorEastAsia" w:hAnsiTheme="majorHAnsi" w:cstheme="majorBidi"/>
              <w:b/>
              <w:bCs/>
            </w:rPr>
          </w:pPr>
        </w:p>
      </w:tc>
    </w:tr>
  </w:tbl>
  <w:p w:rsidR="00716599" w:rsidRDefault="0071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42" w:rsidRDefault="00F93642" w:rsidP="00716599">
      <w:r>
        <w:separator/>
      </w:r>
    </w:p>
  </w:footnote>
  <w:footnote w:type="continuationSeparator" w:id="0">
    <w:p w:rsidR="00F93642" w:rsidRDefault="00F93642" w:rsidP="007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D08F6"/>
    <w:multiLevelType w:val="multilevel"/>
    <w:tmpl w:val="DA00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502D5"/>
    <w:multiLevelType w:val="multilevel"/>
    <w:tmpl w:val="3A7C1156"/>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B8"/>
    <w:rsid w:val="000925DC"/>
    <w:rsid w:val="000B7A3D"/>
    <w:rsid w:val="000C72FE"/>
    <w:rsid w:val="00105DAB"/>
    <w:rsid w:val="001859FA"/>
    <w:rsid w:val="00193A47"/>
    <w:rsid w:val="002546B4"/>
    <w:rsid w:val="00267EB8"/>
    <w:rsid w:val="002B1165"/>
    <w:rsid w:val="002E5488"/>
    <w:rsid w:val="003B31A0"/>
    <w:rsid w:val="003E3BA3"/>
    <w:rsid w:val="00555FD0"/>
    <w:rsid w:val="006D1877"/>
    <w:rsid w:val="00716599"/>
    <w:rsid w:val="007E6D88"/>
    <w:rsid w:val="00AD10E7"/>
    <w:rsid w:val="00B003E9"/>
    <w:rsid w:val="00BD583A"/>
    <w:rsid w:val="00C94C74"/>
    <w:rsid w:val="00CA0384"/>
    <w:rsid w:val="00CA3F0F"/>
    <w:rsid w:val="00CF7179"/>
    <w:rsid w:val="00DC0529"/>
    <w:rsid w:val="00E37892"/>
    <w:rsid w:val="00E76EB6"/>
    <w:rsid w:val="00EC6244"/>
    <w:rsid w:val="00F04FF3"/>
    <w:rsid w:val="00F50D35"/>
    <w:rsid w:val="00F93642"/>
    <w:rsid w:val="00FE0705"/>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CF65B-0163-4C69-A17B-7FD3E136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99"/>
    <w:pPr>
      <w:tabs>
        <w:tab w:val="center" w:pos="4680"/>
        <w:tab w:val="right" w:pos="9360"/>
      </w:tabs>
    </w:pPr>
  </w:style>
  <w:style w:type="character" w:customStyle="1" w:styleId="HeaderChar">
    <w:name w:val="Header Char"/>
    <w:basedOn w:val="DefaultParagraphFont"/>
    <w:link w:val="Header"/>
    <w:uiPriority w:val="99"/>
    <w:rsid w:val="00716599"/>
  </w:style>
  <w:style w:type="paragraph" w:styleId="Footer">
    <w:name w:val="footer"/>
    <w:basedOn w:val="Normal"/>
    <w:link w:val="FooterChar"/>
    <w:uiPriority w:val="99"/>
    <w:unhideWhenUsed/>
    <w:rsid w:val="00716599"/>
    <w:pPr>
      <w:tabs>
        <w:tab w:val="center" w:pos="4680"/>
        <w:tab w:val="right" w:pos="9360"/>
      </w:tabs>
    </w:pPr>
  </w:style>
  <w:style w:type="character" w:customStyle="1" w:styleId="FooterChar">
    <w:name w:val="Footer Char"/>
    <w:basedOn w:val="DefaultParagraphFont"/>
    <w:link w:val="Footer"/>
    <w:uiPriority w:val="99"/>
    <w:rsid w:val="00716599"/>
  </w:style>
  <w:style w:type="paragraph" w:styleId="NoSpacing">
    <w:name w:val="No Spacing"/>
    <w:link w:val="NoSpacingChar"/>
    <w:uiPriority w:val="1"/>
    <w:qFormat/>
    <w:rsid w:val="0071659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16599"/>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FE2ADE"/>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042">
      <w:bodyDiv w:val="1"/>
      <w:marLeft w:val="0"/>
      <w:marRight w:val="0"/>
      <w:marTop w:val="0"/>
      <w:marBottom w:val="0"/>
      <w:divBdr>
        <w:top w:val="none" w:sz="0" w:space="0" w:color="auto"/>
        <w:left w:val="none" w:sz="0" w:space="0" w:color="auto"/>
        <w:bottom w:val="none" w:sz="0" w:space="0" w:color="auto"/>
        <w:right w:val="none" w:sz="0" w:space="0" w:color="auto"/>
      </w:divBdr>
    </w:div>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03105">
      <w:bodyDiv w:val="1"/>
      <w:marLeft w:val="0"/>
      <w:marRight w:val="0"/>
      <w:marTop w:val="0"/>
      <w:marBottom w:val="0"/>
      <w:divBdr>
        <w:top w:val="none" w:sz="0" w:space="0" w:color="auto"/>
        <w:left w:val="none" w:sz="0" w:space="0" w:color="auto"/>
        <w:bottom w:val="none" w:sz="0" w:space="0" w:color="auto"/>
        <w:right w:val="none" w:sz="0" w:space="0" w:color="auto"/>
      </w:divBdr>
      <w:divsChild>
        <w:div w:id="1513451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3C4D0E68</Template>
  <TotalTime>80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6</cp:revision>
  <cp:lastPrinted>2012-01-27T16:39:00Z</cp:lastPrinted>
  <dcterms:created xsi:type="dcterms:W3CDTF">2014-03-11T15:11:00Z</dcterms:created>
  <dcterms:modified xsi:type="dcterms:W3CDTF">2014-03-11T16:54:00Z</dcterms:modified>
</cp:coreProperties>
</file>